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4B" w:rsidRPr="003E1100" w:rsidRDefault="003E1100" w:rsidP="003E1100">
      <w:pPr>
        <w:jc w:val="center"/>
        <w:rPr>
          <w:sz w:val="52"/>
          <w:szCs w:val="52"/>
        </w:rPr>
      </w:pPr>
      <w:r w:rsidRPr="003E1100">
        <w:rPr>
          <w:sz w:val="52"/>
          <w:szCs w:val="52"/>
        </w:rPr>
        <w:t>Уровень</w:t>
      </w:r>
    </w:p>
    <w:p w:rsidR="003E1100" w:rsidRPr="003E1100" w:rsidRDefault="003E1100" w:rsidP="003E1100">
      <w:pPr>
        <w:jc w:val="center"/>
        <w:rPr>
          <w:sz w:val="36"/>
          <w:szCs w:val="36"/>
        </w:rPr>
      </w:pPr>
      <w:r w:rsidRPr="003E1100">
        <w:rPr>
          <w:sz w:val="36"/>
          <w:szCs w:val="36"/>
        </w:rPr>
        <w:t xml:space="preserve">дошкольной подготовки детей, </w:t>
      </w:r>
      <w:r w:rsidR="00FA65F1">
        <w:rPr>
          <w:sz w:val="36"/>
          <w:szCs w:val="36"/>
        </w:rPr>
        <w:t>поступив</w:t>
      </w:r>
      <w:r w:rsidR="000E49BD">
        <w:rPr>
          <w:sz w:val="36"/>
          <w:szCs w:val="36"/>
        </w:rPr>
        <w:t>ших</w:t>
      </w:r>
      <w:r w:rsidRPr="003E1100">
        <w:rPr>
          <w:sz w:val="36"/>
          <w:szCs w:val="36"/>
        </w:rPr>
        <w:t xml:space="preserve"> первый класс </w:t>
      </w:r>
    </w:p>
    <w:p w:rsidR="003E1100" w:rsidRPr="003E1100" w:rsidRDefault="003E1100" w:rsidP="003E1100">
      <w:pPr>
        <w:jc w:val="center"/>
        <w:rPr>
          <w:sz w:val="36"/>
          <w:szCs w:val="36"/>
        </w:rPr>
      </w:pPr>
      <w:r w:rsidRPr="003E1100">
        <w:rPr>
          <w:sz w:val="36"/>
          <w:szCs w:val="36"/>
        </w:rPr>
        <w:t>в 2018-2019 уч.</w:t>
      </w:r>
      <w:r w:rsidR="000E49BD">
        <w:rPr>
          <w:sz w:val="36"/>
          <w:szCs w:val="36"/>
        </w:rPr>
        <w:t xml:space="preserve"> </w:t>
      </w:r>
      <w:r w:rsidRPr="003E1100">
        <w:rPr>
          <w:sz w:val="36"/>
          <w:szCs w:val="36"/>
        </w:rPr>
        <w:t>году</w:t>
      </w:r>
    </w:p>
    <w:tbl>
      <w:tblPr>
        <w:tblStyle w:val="a3"/>
        <w:tblW w:w="0" w:type="auto"/>
        <w:tblInd w:w="250" w:type="dxa"/>
        <w:tblLook w:val="04A0"/>
      </w:tblPr>
      <w:tblGrid>
        <w:gridCol w:w="879"/>
        <w:gridCol w:w="2521"/>
        <w:gridCol w:w="1140"/>
        <w:gridCol w:w="1074"/>
        <w:gridCol w:w="994"/>
        <w:gridCol w:w="994"/>
        <w:gridCol w:w="847"/>
        <w:gridCol w:w="847"/>
        <w:gridCol w:w="800"/>
      </w:tblGrid>
      <w:tr w:rsidR="003E1100" w:rsidTr="001704D2">
        <w:trPr>
          <w:trHeight w:val="631"/>
        </w:trPr>
        <w:tc>
          <w:tcPr>
            <w:tcW w:w="879" w:type="dxa"/>
            <w:vMerge w:val="restart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521" w:type="dxa"/>
            <w:vMerge w:val="restart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</w:p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214" w:type="dxa"/>
            <w:gridSpan w:val="2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Читают:</w:t>
            </w:r>
          </w:p>
        </w:tc>
        <w:tc>
          <w:tcPr>
            <w:tcW w:w="994" w:type="dxa"/>
            <w:vMerge w:val="restart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Знает</w:t>
            </w:r>
          </w:p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буквы</w:t>
            </w:r>
          </w:p>
        </w:tc>
        <w:tc>
          <w:tcPr>
            <w:tcW w:w="994" w:type="dxa"/>
            <w:vMerge w:val="restart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Не знает</w:t>
            </w:r>
          </w:p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буквы</w:t>
            </w:r>
          </w:p>
        </w:tc>
        <w:tc>
          <w:tcPr>
            <w:tcW w:w="2494" w:type="dxa"/>
            <w:gridSpan w:val="3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 xml:space="preserve">Знает числа </w:t>
            </w:r>
            <w:proofErr w:type="gramStart"/>
            <w:r w:rsidRPr="00470F2B">
              <w:rPr>
                <w:b/>
                <w:sz w:val="28"/>
                <w:szCs w:val="28"/>
              </w:rPr>
              <w:t>до</w:t>
            </w:r>
            <w:proofErr w:type="gramEnd"/>
            <w:r w:rsidRPr="00470F2B">
              <w:rPr>
                <w:b/>
                <w:sz w:val="28"/>
                <w:szCs w:val="28"/>
              </w:rPr>
              <w:t>:</w:t>
            </w:r>
          </w:p>
        </w:tc>
      </w:tr>
      <w:tr w:rsidR="003E1100" w:rsidTr="001704D2">
        <w:trPr>
          <w:trHeight w:val="631"/>
        </w:trPr>
        <w:tc>
          <w:tcPr>
            <w:tcW w:w="879" w:type="dxa"/>
            <w:vMerge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1" w:type="dxa"/>
            <w:vMerge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470F2B" w:rsidRPr="00470F2B" w:rsidRDefault="00470F2B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С</w:t>
            </w:r>
            <w:r w:rsidR="003E1100" w:rsidRPr="00470F2B">
              <w:rPr>
                <w:b/>
                <w:sz w:val="28"/>
                <w:szCs w:val="28"/>
              </w:rPr>
              <w:t>вобод</w:t>
            </w:r>
          </w:p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но</w:t>
            </w:r>
          </w:p>
        </w:tc>
        <w:tc>
          <w:tcPr>
            <w:tcW w:w="1074" w:type="dxa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по слогам</w:t>
            </w:r>
          </w:p>
        </w:tc>
        <w:tc>
          <w:tcPr>
            <w:tcW w:w="994" w:type="dxa"/>
            <w:vMerge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47" w:type="dxa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00" w:type="dxa"/>
          </w:tcPr>
          <w:p w:rsidR="003E1100" w:rsidRPr="00470F2B" w:rsidRDefault="003E1100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5</w:t>
            </w:r>
          </w:p>
        </w:tc>
      </w:tr>
      <w:tr w:rsidR="003E1100" w:rsidTr="001704D2">
        <w:trPr>
          <w:trHeight w:val="631"/>
        </w:trPr>
        <w:tc>
          <w:tcPr>
            <w:tcW w:w="879" w:type="dxa"/>
          </w:tcPr>
          <w:p w:rsidR="003E1100" w:rsidRPr="00470F2B" w:rsidRDefault="00FA65F1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2521" w:type="dxa"/>
          </w:tcPr>
          <w:p w:rsidR="003E1100" w:rsidRPr="00470F2B" w:rsidRDefault="000E49BD" w:rsidP="003E11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Ибрагимова С.Р</w:t>
            </w:r>
            <w:r w:rsidR="00761EB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40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0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E1100" w:rsidTr="001704D2">
        <w:trPr>
          <w:trHeight w:val="631"/>
        </w:trPr>
        <w:tc>
          <w:tcPr>
            <w:tcW w:w="879" w:type="dxa"/>
          </w:tcPr>
          <w:p w:rsidR="003E1100" w:rsidRPr="00470F2B" w:rsidRDefault="00FA65F1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2521" w:type="dxa"/>
          </w:tcPr>
          <w:p w:rsidR="003E1100" w:rsidRPr="00470F2B" w:rsidRDefault="000E49BD" w:rsidP="003E11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Исрапилова</w:t>
            </w:r>
            <w:proofErr w:type="spellEnd"/>
            <w:r>
              <w:rPr>
                <w:b/>
                <w:sz w:val="28"/>
                <w:szCs w:val="28"/>
              </w:rPr>
              <w:t xml:space="preserve"> М.Г</w:t>
            </w:r>
          </w:p>
        </w:tc>
        <w:tc>
          <w:tcPr>
            <w:tcW w:w="1140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0" w:type="dxa"/>
          </w:tcPr>
          <w:p w:rsidR="003E1100" w:rsidRDefault="003E1100" w:rsidP="003E1100">
            <w:pPr>
              <w:jc w:val="center"/>
              <w:rPr>
                <w:sz w:val="28"/>
                <w:szCs w:val="28"/>
              </w:rPr>
            </w:pPr>
          </w:p>
        </w:tc>
      </w:tr>
      <w:tr w:rsidR="003E1100" w:rsidTr="001704D2">
        <w:trPr>
          <w:trHeight w:val="602"/>
        </w:trPr>
        <w:tc>
          <w:tcPr>
            <w:tcW w:w="879" w:type="dxa"/>
          </w:tcPr>
          <w:p w:rsidR="003E1100" w:rsidRPr="00470F2B" w:rsidRDefault="00FA65F1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1в</w:t>
            </w:r>
          </w:p>
        </w:tc>
        <w:tc>
          <w:tcPr>
            <w:tcW w:w="2521" w:type="dxa"/>
          </w:tcPr>
          <w:p w:rsidR="003E1100" w:rsidRPr="00470F2B" w:rsidRDefault="000E49BD" w:rsidP="003E11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З.А</w:t>
            </w:r>
          </w:p>
        </w:tc>
        <w:tc>
          <w:tcPr>
            <w:tcW w:w="1140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3E1100" w:rsidRDefault="003E1100" w:rsidP="003E1100">
            <w:pPr>
              <w:jc w:val="center"/>
              <w:rPr>
                <w:sz w:val="28"/>
                <w:szCs w:val="28"/>
              </w:rPr>
            </w:pPr>
          </w:p>
        </w:tc>
      </w:tr>
      <w:tr w:rsidR="003E1100" w:rsidTr="001704D2">
        <w:trPr>
          <w:trHeight w:val="631"/>
        </w:trPr>
        <w:tc>
          <w:tcPr>
            <w:tcW w:w="879" w:type="dxa"/>
          </w:tcPr>
          <w:p w:rsidR="003E1100" w:rsidRPr="00470F2B" w:rsidRDefault="00FA65F1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1г</w:t>
            </w:r>
          </w:p>
        </w:tc>
        <w:tc>
          <w:tcPr>
            <w:tcW w:w="2521" w:type="dxa"/>
          </w:tcPr>
          <w:p w:rsidR="003E1100" w:rsidRPr="00470F2B" w:rsidRDefault="000E49BD" w:rsidP="003E11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Р.А</w:t>
            </w:r>
          </w:p>
        </w:tc>
        <w:tc>
          <w:tcPr>
            <w:tcW w:w="1140" w:type="dxa"/>
          </w:tcPr>
          <w:p w:rsidR="003E1100" w:rsidRDefault="001704D2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00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E1100" w:rsidTr="001704D2">
        <w:trPr>
          <w:trHeight w:val="631"/>
        </w:trPr>
        <w:tc>
          <w:tcPr>
            <w:tcW w:w="879" w:type="dxa"/>
          </w:tcPr>
          <w:p w:rsidR="003E1100" w:rsidRPr="00470F2B" w:rsidRDefault="00FA65F1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1д</w:t>
            </w:r>
          </w:p>
        </w:tc>
        <w:tc>
          <w:tcPr>
            <w:tcW w:w="2521" w:type="dxa"/>
          </w:tcPr>
          <w:p w:rsidR="003E1100" w:rsidRPr="00470F2B" w:rsidRDefault="000E49BD" w:rsidP="003E11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Муртазалиева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П.А</w:t>
            </w:r>
          </w:p>
        </w:tc>
        <w:tc>
          <w:tcPr>
            <w:tcW w:w="1140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4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3E1100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0" w:type="dxa"/>
          </w:tcPr>
          <w:p w:rsidR="003E1100" w:rsidRDefault="003E1100" w:rsidP="003E1100">
            <w:pPr>
              <w:jc w:val="center"/>
              <w:rPr>
                <w:sz w:val="28"/>
                <w:szCs w:val="28"/>
              </w:rPr>
            </w:pPr>
          </w:p>
        </w:tc>
      </w:tr>
      <w:tr w:rsidR="00FA65F1" w:rsidTr="001704D2">
        <w:trPr>
          <w:trHeight w:val="631"/>
        </w:trPr>
        <w:tc>
          <w:tcPr>
            <w:tcW w:w="3399" w:type="dxa"/>
            <w:gridSpan w:val="2"/>
          </w:tcPr>
          <w:p w:rsidR="00FA65F1" w:rsidRPr="00470F2B" w:rsidRDefault="00FA65F1" w:rsidP="003E1100">
            <w:pPr>
              <w:jc w:val="center"/>
              <w:rPr>
                <w:b/>
                <w:sz w:val="28"/>
                <w:szCs w:val="28"/>
              </w:rPr>
            </w:pPr>
            <w:r w:rsidRPr="00470F2B">
              <w:rPr>
                <w:b/>
                <w:sz w:val="28"/>
                <w:szCs w:val="28"/>
              </w:rPr>
              <w:t>Итого в 1</w:t>
            </w:r>
            <w:r w:rsidRPr="00761EB0">
              <w:rPr>
                <w:b/>
                <w:sz w:val="28"/>
                <w:szCs w:val="28"/>
                <w:vertAlign w:val="superscript"/>
              </w:rPr>
              <w:t xml:space="preserve">абвгд </w:t>
            </w:r>
            <w:r w:rsidRPr="00470F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70F2B">
              <w:rPr>
                <w:b/>
                <w:sz w:val="28"/>
                <w:szCs w:val="28"/>
              </w:rPr>
              <w:t>кл</w:t>
            </w:r>
            <w:proofErr w:type="spellEnd"/>
            <w:r w:rsidRPr="00470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40" w:type="dxa"/>
          </w:tcPr>
          <w:p w:rsidR="00FA65F1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74" w:type="dxa"/>
          </w:tcPr>
          <w:p w:rsidR="00FA65F1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94" w:type="dxa"/>
          </w:tcPr>
          <w:p w:rsidR="00FA65F1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4" w:type="dxa"/>
          </w:tcPr>
          <w:p w:rsidR="00FA65F1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47" w:type="dxa"/>
          </w:tcPr>
          <w:p w:rsidR="00FA65F1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47" w:type="dxa"/>
          </w:tcPr>
          <w:p w:rsidR="00FA65F1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00" w:type="dxa"/>
          </w:tcPr>
          <w:p w:rsidR="00FA65F1" w:rsidRDefault="000E49BD" w:rsidP="003E1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470F2B" w:rsidRDefault="00470F2B" w:rsidP="003E1100">
      <w:pPr>
        <w:jc w:val="center"/>
        <w:rPr>
          <w:sz w:val="28"/>
          <w:szCs w:val="28"/>
        </w:rPr>
      </w:pPr>
    </w:p>
    <w:p w:rsidR="00470F2B" w:rsidRDefault="00470F2B" w:rsidP="003E11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проверки на 10 сентября 2018-2019 </w:t>
      </w:r>
      <w:proofErr w:type="spellStart"/>
      <w:r>
        <w:rPr>
          <w:sz w:val="28"/>
          <w:szCs w:val="28"/>
        </w:rPr>
        <w:t>уч</w:t>
      </w:r>
      <w:proofErr w:type="spellEnd"/>
      <w:r w:rsidR="000E49BD">
        <w:rPr>
          <w:sz w:val="28"/>
          <w:szCs w:val="28"/>
        </w:rPr>
        <w:t xml:space="preserve"> </w:t>
      </w:r>
      <w:r>
        <w:rPr>
          <w:sz w:val="28"/>
          <w:szCs w:val="28"/>
        </w:rPr>
        <w:t>.года.</w:t>
      </w:r>
    </w:p>
    <w:p w:rsidR="003E1100" w:rsidRPr="00470F2B" w:rsidRDefault="00470F2B" w:rsidP="003E1100">
      <w:pPr>
        <w:jc w:val="center"/>
        <w:rPr>
          <w:b/>
          <w:i/>
          <w:sz w:val="36"/>
          <w:szCs w:val="36"/>
        </w:rPr>
      </w:pPr>
      <w:r w:rsidRPr="00470F2B">
        <w:rPr>
          <w:b/>
          <w:i/>
          <w:sz w:val="36"/>
          <w:szCs w:val="36"/>
        </w:rPr>
        <w:t>Зам директора по УВР: Магомедрасулов И.М.</w:t>
      </w:r>
      <w:r w:rsidR="003E1100" w:rsidRPr="00470F2B">
        <w:rPr>
          <w:b/>
          <w:i/>
          <w:sz w:val="36"/>
          <w:szCs w:val="36"/>
        </w:rPr>
        <w:t xml:space="preserve"> </w:t>
      </w:r>
    </w:p>
    <w:sectPr w:rsidR="003E1100" w:rsidRPr="00470F2B" w:rsidSect="00470F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characterSpacingControl w:val="doNotCompress"/>
  <w:compat/>
  <w:rsids>
    <w:rsidRoot w:val="003E1100"/>
    <w:rsid w:val="000A304B"/>
    <w:rsid w:val="000E49BD"/>
    <w:rsid w:val="001704D2"/>
    <w:rsid w:val="0036089E"/>
    <w:rsid w:val="003E1100"/>
    <w:rsid w:val="00470F2B"/>
    <w:rsid w:val="00761EB0"/>
    <w:rsid w:val="00934C57"/>
    <w:rsid w:val="00FA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Руслан</cp:lastModifiedBy>
  <cp:revision>9</cp:revision>
  <dcterms:created xsi:type="dcterms:W3CDTF">2018-10-24T11:04:00Z</dcterms:created>
  <dcterms:modified xsi:type="dcterms:W3CDTF">2018-10-25T08:52:00Z</dcterms:modified>
</cp:coreProperties>
</file>